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053" w:rsidRPr="00AB5C2E" w:rsidRDefault="004A19EB" w:rsidP="003C1053">
      <w:pPr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Autod</w:t>
      </w:r>
      <w:r w:rsidR="00AB5C2E" w:rsidRPr="00AB5C2E">
        <w:rPr>
          <w:b/>
          <w:sz w:val="32"/>
          <w:szCs w:val="32"/>
          <w:lang w:val="it-IT"/>
        </w:rPr>
        <w:t xml:space="preserve">ichiarazione del </w:t>
      </w:r>
      <w:r>
        <w:rPr>
          <w:b/>
          <w:sz w:val="32"/>
          <w:szCs w:val="32"/>
          <w:lang w:val="it-IT"/>
        </w:rPr>
        <w:t>proprietario</w:t>
      </w:r>
      <w:r w:rsidR="00AB5C2E" w:rsidRPr="00AB5C2E">
        <w:rPr>
          <w:b/>
          <w:sz w:val="32"/>
          <w:szCs w:val="32"/>
          <w:lang w:val="it-IT"/>
        </w:rPr>
        <w:t xml:space="preserve"> relativa all’applicazione della tecnica a deriva ridotta sull‘atomizzatore</w:t>
      </w:r>
    </w:p>
    <w:p w:rsidR="00DB7580" w:rsidRDefault="00DB7580"/>
    <w:p w:rsidR="003C1053" w:rsidRPr="007D613A" w:rsidRDefault="00AB5C2E" w:rsidP="00EB6EAA">
      <w:pPr>
        <w:spacing w:line="360" w:lineRule="auto"/>
        <w:jc w:val="both"/>
        <w:rPr>
          <w:sz w:val="20"/>
          <w:szCs w:val="20"/>
          <w:lang w:val="it-IT"/>
        </w:rPr>
      </w:pPr>
      <w:r w:rsidRPr="007D613A">
        <w:rPr>
          <w:sz w:val="20"/>
          <w:szCs w:val="20"/>
          <w:lang w:val="it-IT"/>
        </w:rPr>
        <w:t xml:space="preserve">Il sottoscritto proprietario </w:t>
      </w:r>
      <w:r w:rsidR="003C1053" w:rsidRPr="007D613A">
        <w:rPr>
          <w:sz w:val="20"/>
          <w:szCs w:val="20"/>
          <w:lang w:val="it-IT"/>
        </w:rPr>
        <w:t>_____________________________________________________________________</w:t>
      </w:r>
    </w:p>
    <w:p w:rsidR="003C1053" w:rsidRPr="007D613A" w:rsidRDefault="00AB5C2E" w:rsidP="00EB6EAA">
      <w:pPr>
        <w:spacing w:line="360" w:lineRule="auto"/>
        <w:jc w:val="both"/>
        <w:rPr>
          <w:sz w:val="20"/>
          <w:szCs w:val="20"/>
          <w:lang w:val="it-IT"/>
        </w:rPr>
      </w:pPr>
      <w:r w:rsidRPr="007D613A">
        <w:rPr>
          <w:sz w:val="20"/>
          <w:szCs w:val="20"/>
          <w:lang w:val="it-IT"/>
        </w:rPr>
        <w:t xml:space="preserve">dichiara che l’atomizzatore tipo </w:t>
      </w:r>
      <w:r w:rsidR="00C126E6" w:rsidRPr="007D613A">
        <w:rPr>
          <w:sz w:val="20"/>
          <w:szCs w:val="20"/>
          <w:lang w:val="it-IT"/>
        </w:rPr>
        <w:t>_______</w:t>
      </w:r>
      <w:r w:rsidR="003C1053" w:rsidRPr="007D613A">
        <w:rPr>
          <w:sz w:val="20"/>
          <w:szCs w:val="20"/>
          <w:lang w:val="it-IT"/>
        </w:rPr>
        <w:t>________________________________</w:t>
      </w:r>
      <w:r w:rsidRPr="007D613A">
        <w:rPr>
          <w:sz w:val="20"/>
          <w:szCs w:val="20"/>
          <w:lang w:val="it-IT"/>
        </w:rPr>
        <w:t>__</w:t>
      </w:r>
      <w:r w:rsidR="003C1053" w:rsidRPr="007D613A">
        <w:rPr>
          <w:sz w:val="20"/>
          <w:szCs w:val="20"/>
          <w:lang w:val="it-IT"/>
        </w:rPr>
        <w:t>________________________</w:t>
      </w:r>
    </w:p>
    <w:p w:rsidR="003C1053" w:rsidRPr="007D613A" w:rsidRDefault="00AB5C2E" w:rsidP="00EB6EAA">
      <w:pPr>
        <w:spacing w:line="360" w:lineRule="auto"/>
        <w:jc w:val="both"/>
        <w:rPr>
          <w:sz w:val="20"/>
          <w:szCs w:val="20"/>
          <w:lang w:val="it-IT"/>
        </w:rPr>
      </w:pPr>
      <w:r w:rsidRPr="007D613A">
        <w:rPr>
          <w:sz w:val="20"/>
          <w:szCs w:val="20"/>
          <w:lang w:val="it-IT"/>
        </w:rPr>
        <w:t>con il seguente numero di telaio</w:t>
      </w:r>
      <w:r w:rsidR="003C1053" w:rsidRPr="007D613A">
        <w:rPr>
          <w:sz w:val="20"/>
          <w:szCs w:val="20"/>
          <w:lang w:val="it-IT"/>
        </w:rPr>
        <w:t xml:space="preserve"> _________________________________________________________________</w:t>
      </w:r>
    </w:p>
    <w:p w:rsidR="00C126E6" w:rsidRPr="007D613A" w:rsidRDefault="00AF7C99" w:rsidP="00EB6EAA">
      <w:pPr>
        <w:spacing w:line="360" w:lineRule="auto"/>
        <w:jc w:val="both"/>
        <w:rPr>
          <w:sz w:val="20"/>
          <w:szCs w:val="20"/>
          <w:lang w:val="it-IT"/>
        </w:rPr>
      </w:pPr>
      <w:r w:rsidRPr="007D613A">
        <w:rPr>
          <w:sz w:val="20"/>
          <w:szCs w:val="20"/>
          <w:lang w:val="it-IT"/>
        </w:rPr>
        <w:t xml:space="preserve">con </w:t>
      </w:r>
      <w:r w:rsidR="00AB5C2E" w:rsidRPr="007D613A">
        <w:rPr>
          <w:sz w:val="20"/>
          <w:szCs w:val="20"/>
          <w:lang w:val="it-IT"/>
        </w:rPr>
        <w:t xml:space="preserve">la certificazione dell’applicazione della tecnica a deriva ridotta </w:t>
      </w:r>
      <w:r w:rsidRPr="007D613A">
        <w:rPr>
          <w:sz w:val="20"/>
          <w:szCs w:val="20"/>
          <w:lang w:val="it-IT"/>
        </w:rPr>
        <w:t xml:space="preserve">rilasciata </w:t>
      </w:r>
      <w:r w:rsidR="00AB5C2E" w:rsidRPr="007D613A">
        <w:rPr>
          <w:sz w:val="20"/>
          <w:szCs w:val="20"/>
          <w:lang w:val="it-IT"/>
        </w:rPr>
        <w:t>d</w:t>
      </w:r>
      <w:r w:rsidRPr="007D613A">
        <w:rPr>
          <w:sz w:val="20"/>
          <w:szCs w:val="20"/>
          <w:lang w:val="it-IT"/>
        </w:rPr>
        <w:t>a</w:t>
      </w:r>
      <w:r w:rsidR="00AB5C2E" w:rsidRPr="007D613A">
        <w:rPr>
          <w:sz w:val="20"/>
          <w:szCs w:val="20"/>
          <w:lang w:val="it-IT"/>
        </w:rPr>
        <w:t>lla</w:t>
      </w:r>
      <w:r w:rsidR="00C126E6" w:rsidRPr="007D613A">
        <w:rPr>
          <w:sz w:val="20"/>
          <w:szCs w:val="20"/>
          <w:lang w:val="it-IT"/>
        </w:rPr>
        <w:t xml:space="preserve"> </w:t>
      </w:r>
      <w:r w:rsidR="00AB5C2E" w:rsidRPr="007D613A">
        <w:rPr>
          <w:sz w:val="20"/>
          <w:szCs w:val="20"/>
          <w:lang w:val="it-IT"/>
        </w:rPr>
        <w:t>ditta</w:t>
      </w:r>
      <w:r w:rsidR="00C126E6" w:rsidRPr="007D613A">
        <w:rPr>
          <w:sz w:val="20"/>
          <w:szCs w:val="20"/>
          <w:lang w:val="it-IT"/>
        </w:rPr>
        <w:t xml:space="preserve"> ____</w:t>
      </w:r>
      <w:r w:rsidRPr="007D613A">
        <w:rPr>
          <w:sz w:val="20"/>
          <w:szCs w:val="20"/>
          <w:lang w:val="it-IT"/>
        </w:rPr>
        <w:t>______</w:t>
      </w:r>
      <w:r w:rsidR="00C126E6" w:rsidRPr="007D613A">
        <w:rPr>
          <w:sz w:val="20"/>
          <w:szCs w:val="20"/>
          <w:lang w:val="it-IT"/>
        </w:rPr>
        <w:t>____</w:t>
      </w:r>
      <w:r w:rsidR="000F1C41" w:rsidRPr="007D613A">
        <w:rPr>
          <w:sz w:val="20"/>
          <w:szCs w:val="20"/>
          <w:lang w:val="it-IT"/>
        </w:rPr>
        <w:t>__</w:t>
      </w:r>
      <w:r w:rsidR="00C126E6" w:rsidRPr="007D613A">
        <w:rPr>
          <w:sz w:val="20"/>
          <w:szCs w:val="20"/>
          <w:lang w:val="it-IT"/>
        </w:rPr>
        <w:t>_____</w:t>
      </w:r>
    </w:p>
    <w:p w:rsidR="00C126E6" w:rsidRPr="007D613A" w:rsidRDefault="000F1C41" w:rsidP="00EB6EAA">
      <w:pPr>
        <w:spacing w:line="360" w:lineRule="auto"/>
        <w:jc w:val="both"/>
        <w:rPr>
          <w:sz w:val="20"/>
          <w:szCs w:val="20"/>
          <w:lang w:val="it-IT"/>
        </w:rPr>
      </w:pPr>
      <w:r w:rsidRPr="007D613A">
        <w:rPr>
          <w:sz w:val="20"/>
          <w:szCs w:val="20"/>
          <w:lang w:val="it-IT"/>
        </w:rPr>
        <w:t>_______________</w:t>
      </w:r>
      <w:r w:rsidR="009A324C" w:rsidRPr="007D613A">
        <w:rPr>
          <w:sz w:val="20"/>
          <w:szCs w:val="20"/>
          <w:lang w:val="it-IT"/>
        </w:rPr>
        <w:t>________</w:t>
      </w:r>
      <w:r w:rsidRPr="007D613A">
        <w:rPr>
          <w:sz w:val="20"/>
          <w:szCs w:val="20"/>
          <w:lang w:val="it-IT"/>
        </w:rPr>
        <w:t>_____________</w:t>
      </w:r>
      <w:r w:rsidR="00AF7C99" w:rsidRPr="007D613A">
        <w:rPr>
          <w:sz w:val="20"/>
          <w:szCs w:val="20"/>
          <w:lang w:val="it-IT"/>
        </w:rPr>
        <w:t>_______</w:t>
      </w:r>
      <w:r w:rsidR="00AB5C2E" w:rsidRPr="007D613A">
        <w:rPr>
          <w:sz w:val="20"/>
          <w:szCs w:val="20"/>
          <w:lang w:val="it-IT"/>
        </w:rPr>
        <w:t xml:space="preserve"> in data</w:t>
      </w:r>
      <w:r w:rsidR="00C126E6" w:rsidRPr="007D613A">
        <w:rPr>
          <w:sz w:val="20"/>
          <w:szCs w:val="20"/>
          <w:lang w:val="it-IT"/>
        </w:rPr>
        <w:t xml:space="preserve"> _____________</w:t>
      </w:r>
      <w:r w:rsidRPr="007D613A">
        <w:rPr>
          <w:sz w:val="20"/>
          <w:szCs w:val="20"/>
          <w:lang w:val="it-IT"/>
        </w:rPr>
        <w:t>____________________</w:t>
      </w:r>
      <w:r w:rsidR="009A324C" w:rsidRPr="007D613A">
        <w:rPr>
          <w:sz w:val="20"/>
          <w:szCs w:val="20"/>
          <w:lang w:val="it-IT"/>
        </w:rPr>
        <w:t>__</w:t>
      </w:r>
      <w:r w:rsidR="00C126E6" w:rsidRPr="007D613A">
        <w:rPr>
          <w:sz w:val="20"/>
          <w:szCs w:val="20"/>
          <w:lang w:val="it-IT"/>
        </w:rPr>
        <w:t>______</w:t>
      </w:r>
    </w:p>
    <w:p w:rsidR="003C1053" w:rsidRPr="007D613A" w:rsidRDefault="00AF7C99" w:rsidP="00EB6EAA">
      <w:pPr>
        <w:spacing w:line="360" w:lineRule="auto"/>
        <w:jc w:val="both"/>
        <w:rPr>
          <w:sz w:val="20"/>
          <w:szCs w:val="20"/>
          <w:lang w:val="it-IT"/>
        </w:rPr>
      </w:pPr>
      <w:r w:rsidRPr="007D613A">
        <w:rPr>
          <w:sz w:val="20"/>
          <w:szCs w:val="20"/>
          <w:lang w:val="it-IT"/>
        </w:rPr>
        <w:t>è dotato delle seguenti attrezzature tecniche per il contenimento della deriva</w:t>
      </w:r>
      <w:r w:rsidR="003C1053" w:rsidRPr="007D613A">
        <w:rPr>
          <w:sz w:val="20"/>
          <w:szCs w:val="20"/>
          <w:lang w:val="it-IT"/>
        </w:rPr>
        <w:t>:</w:t>
      </w:r>
    </w:p>
    <w:p w:rsidR="00AB5C2E" w:rsidRPr="007D613A" w:rsidRDefault="00AB5C2E" w:rsidP="00AB5C2E">
      <w:pPr>
        <w:spacing w:line="360" w:lineRule="auto"/>
        <w:ind w:left="-170"/>
        <w:jc w:val="both"/>
        <w:rPr>
          <w:sz w:val="20"/>
          <w:szCs w:val="20"/>
          <w:lang w:val="it-IT"/>
        </w:rPr>
      </w:pPr>
      <w:r w:rsidRPr="007D613A">
        <w:rPr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F82CA" wp14:editId="2E896DE7">
                <wp:simplePos x="0" y="0"/>
                <wp:positionH relativeFrom="column">
                  <wp:posOffset>53975</wp:posOffset>
                </wp:positionH>
                <wp:positionV relativeFrom="paragraph">
                  <wp:posOffset>20320</wp:posOffset>
                </wp:positionV>
                <wp:extent cx="122400" cy="122400"/>
                <wp:effectExtent l="0" t="0" r="11430" b="1143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51D13" id="Rechteck 3" o:spid="_x0000_s1026" style="position:absolute;margin-left:4.25pt;margin-top:1.6pt;width:9.6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" filled="f" strokecolor="black [3213]" strokeweight="1pt"/>
            </w:pict>
          </mc:Fallback>
        </mc:AlternateContent>
      </w:r>
      <w:r w:rsidRPr="007D613A">
        <w:rPr>
          <w:b/>
          <w:sz w:val="20"/>
          <w:szCs w:val="20"/>
          <w:lang w:val="it-IT"/>
        </w:rPr>
        <w:t>A</w:t>
      </w:r>
      <w:r w:rsidRPr="007D613A">
        <w:rPr>
          <w:sz w:val="20"/>
          <w:szCs w:val="20"/>
          <w:lang w:val="it-IT"/>
        </w:rPr>
        <w:t xml:space="preserve">         </w:t>
      </w:r>
      <w:r w:rsidRPr="007D613A">
        <w:rPr>
          <w:b/>
          <w:sz w:val="20"/>
          <w:szCs w:val="20"/>
          <w:lang w:val="it-IT"/>
        </w:rPr>
        <w:t>tutti gli ugelli montati</w:t>
      </w:r>
      <w:r w:rsidRPr="007D613A">
        <w:rPr>
          <w:sz w:val="20"/>
          <w:szCs w:val="20"/>
          <w:lang w:val="it-IT"/>
        </w:rPr>
        <w:t xml:space="preserve"> sono </w:t>
      </w:r>
      <w:r w:rsidRPr="007D613A">
        <w:rPr>
          <w:rFonts w:cs="Arial"/>
          <w:sz w:val="20"/>
          <w:szCs w:val="20"/>
          <w:lang w:val="it-IT"/>
        </w:rPr>
        <w:t xml:space="preserve">ugelli a getto piatto ad iniezione d'aria con un angolo di spruzzo tra </w:t>
      </w:r>
      <w:r w:rsidRPr="007D613A">
        <w:rPr>
          <w:rFonts w:cs="Arial"/>
          <w:color w:val="000000"/>
          <w:sz w:val="20"/>
          <w:szCs w:val="20"/>
          <w:lang w:val="it-IT"/>
        </w:rPr>
        <w:t>80° e 90</w:t>
      </w:r>
      <w:r w:rsidRPr="007D613A">
        <w:rPr>
          <w:sz w:val="20"/>
          <w:szCs w:val="20"/>
          <w:lang w:val="it-IT"/>
        </w:rPr>
        <w:t>°;</w:t>
      </w:r>
    </w:p>
    <w:p w:rsidR="00AB5C2E" w:rsidRPr="007D613A" w:rsidRDefault="00AB5C2E" w:rsidP="00AB5C2E">
      <w:pPr>
        <w:spacing w:line="360" w:lineRule="auto"/>
        <w:ind w:left="-170"/>
        <w:jc w:val="both"/>
        <w:rPr>
          <w:sz w:val="20"/>
          <w:szCs w:val="20"/>
          <w:lang w:val="it-IT"/>
        </w:rPr>
      </w:pPr>
    </w:p>
    <w:p w:rsidR="00AB5C2E" w:rsidRPr="007D613A" w:rsidRDefault="00AB5C2E" w:rsidP="00AB5C2E">
      <w:pPr>
        <w:spacing w:line="360" w:lineRule="auto"/>
        <w:ind w:left="-170"/>
        <w:jc w:val="both"/>
        <w:rPr>
          <w:sz w:val="20"/>
          <w:szCs w:val="20"/>
          <w:lang w:val="it-IT"/>
        </w:rPr>
      </w:pPr>
      <w:r w:rsidRPr="007D613A">
        <w:rPr>
          <w:b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A0DAF" wp14:editId="58FBD973">
                <wp:simplePos x="0" y="0"/>
                <wp:positionH relativeFrom="column">
                  <wp:posOffset>52705</wp:posOffset>
                </wp:positionH>
                <wp:positionV relativeFrom="paragraph">
                  <wp:posOffset>7620</wp:posOffset>
                </wp:positionV>
                <wp:extent cx="122400" cy="122400"/>
                <wp:effectExtent l="0" t="0" r="1143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55EB" id="Rechteck 2" o:spid="_x0000_s1026" style="position:absolute;margin-left:4.15pt;margin-top:.6pt;width:9.65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" filled="f" strokecolor="black [3213]" strokeweight="1pt"/>
            </w:pict>
          </mc:Fallback>
        </mc:AlternateContent>
      </w:r>
      <w:r w:rsidRPr="007D613A">
        <w:rPr>
          <w:b/>
          <w:sz w:val="20"/>
          <w:szCs w:val="20"/>
          <w:lang w:val="it-IT"/>
        </w:rPr>
        <w:t>B</w:t>
      </w:r>
      <w:r w:rsidRPr="007D613A">
        <w:rPr>
          <w:sz w:val="20"/>
          <w:szCs w:val="20"/>
          <w:lang w:val="it-IT"/>
        </w:rPr>
        <w:t xml:space="preserve">        </w:t>
      </w:r>
      <w:r w:rsidRPr="007D613A">
        <w:rPr>
          <w:b/>
          <w:sz w:val="20"/>
          <w:szCs w:val="20"/>
          <w:lang w:val="it-IT"/>
        </w:rPr>
        <w:t>almeno sulle tre posizioni più alte della corona</w:t>
      </w:r>
      <w:r w:rsidRPr="007D613A">
        <w:rPr>
          <w:sz w:val="20"/>
          <w:szCs w:val="20"/>
          <w:lang w:val="it-IT"/>
        </w:rPr>
        <w:t xml:space="preserve"> per tutte le varianti di ugelli sono montati esclusivamente </w:t>
      </w:r>
      <w:r w:rsidRPr="007D613A">
        <w:rPr>
          <w:rFonts w:cs="Arial"/>
          <w:sz w:val="20"/>
          <w:szCs w:val="20"/>
          <w:lang w:val="it-IT"/>
        </w:rPr>
        <w:br/>
        <w:t xml:space="preserve">           ugelli a getto piatto ad iniezione d'aria con un angolo di spruzzo tra </w:t>
      </w:r>
      <w:r w:rsidRPr="007D613A">
        <w:rPr>
          <w:rFonts w:cs="Arial"/>
          <w:color w:val="000000"/>
          <w:sz w:val="20"/>
          <w:szCs w:val="20"/>
          <w:lang w:val="it-IT"/>
        </w:rPr>
        <w:t>80° e 90°</w:t>
      </w:r>
      <w:r w:rsidRPr="007D613A">
        <w:rPr>
          <w:sz w:val="20"/>
          <w:szCs w:val="20"/>
          <w:lang w:val="it-IT"/>
        </w:rPr>
        <w:t>;</w:t>
      </w:r>
    </w:p>
    <w:p w:rsidR="00AB5C2E" w:rsidRPr="007D613A" w:rsidRDefault="00AB5C2E" w:rsidP="00AB5C2E">
      <w:pPr>
        <w:spacing w:line="360" w:lineRule="auto"/>
        <w:ind w:left="-170"/>
        <w:jc w:val="both"/>
        <w:rPr>
          <w:sz w:val="20"/>
          <w:szCs w:val="20"/>
          <w:lang w:val="it-IT"/>
        </w:rPr>
      </w:pPr>
    </w:p>
    <w:p w:rsidR="00AB5C2E" w:rsidRPr="007D613A" w:rsidRDefault="00AB5C2E" w:rsidP="00AB5C2E">
      <w:pPr>
        <w:spacing w:line="360" w:lineRule="auto"/>
        <w:ind w:left="-170"/>
        <w:jc w:val="both"/>
        <w:rPr>
          <w:sz w:val="20"/>
          <w:szCs w:val="20"/>
          <w:lang w:val="it-IT"/>
        </w:rPr>
      </w:pPr>
      <w:r w:rsidRPr="007D613A">
        <w:rPr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1F9AD" wp14:editId="22644714">
                <wp:simplePos x="0" y="0"/>
                <wp:positionH relativeFrom="column">
                  <wp:posOffset>53975</wp:posOffset>
                </wp:positionH>
                <wp:positionV relativeFrom="paragraph">
                  <wp:posOffset>20320</wp:posOffset>
                </wp:positionV>
                <wp:extent cx="122400" cy="122400"/>
                <wp:effectExtent l="0" t="0" r="1143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0" cy="1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FF83" id="Rechteck 5" o:spid="_x0000_s1026" style="position:absolute;margin-left:4.25pt;margin-top:1.6pt;width:9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" filled="f" strokecolor="black [3213]" strokeweight="1pt"/>
            </w:pict>
          </mc:Fallback>
        </mc:AlternateContent>
      </w:r>
      <w:r w:rsidRPr="007D613A">
        <w:rPr>
          <w:b/>
          <w:sz w:val="20"/>
          <w:szCs w:val="20"/>
          <w:lang w:val="it-IT"/>
        </w:rPr>
        <w:t>C</w:t>
      </w:r>
      <w:r w:rsidRPr="007D613A">
        <w:rPr>
          <w:sz w:val="20"/>
          <w:szCs w:val="20"/>
          <w:lang w:val="it-IT"/>
        </w:rPr>
        <w:t xml:space="preserve">       tutti gli ugelli montati sono </w:t>
      </w:r>
      <w:r w:rsidRPr="007D613A">
        <w:rPr>
          <w:rFonts w:cs="Arial"/>
          <w:sz w:val="20"/>
          <w:szCs w:val="20"/>
          <w:lang w:val="it-IT"/>
        </w:rPr>
        <w:t xml:space="preserve">ugelli a getto piatto ad iniezione d'aria con un angolo di spruzzo tra </w:t>
      </w:r>
      <w:r w:rsidRPr="007D613A">
        <w:rPr>
          <w:rFonts w:cs="Arial"/>
          <w:color w:val="000000"/>
          <w:sz w:val="20"/>
          <w:szCs w:val="20"/>
          <w:lang w:val="it-IT"/>
        </w:rPr>
        <w:t>80° e 90</w:t>
      </w:r>
      <w:r w:rsidRPr="007D613A">
        <w:rPr>
          <w:sz w:val="20"/>
          <w:szCs w:val="20"/>
          <w:lang w:val="it-IT"/>
        </w:rPr>
        <w:t>°,</w:t>
      </w:r>
      <w:r w:rsidRPr="007D613A">
        <w:rPr>
          <w:sz w:val="20"/>
          <w:szCs w:val="20"/>
          <w:lang w:val="it-IT"/>
        </w:rPr>
        <w:br/>
        <w:t xml:space="preserve">           unicamente sui </w:t>
      </w:r>
      <w:proofErr w:type="spellStart"/>
      <w:r w:rsidRPr="007D613A">
        <w:rPr>
          <w:sz w:val="20"/>
          <w:szCs w:val="20"/>
          <w:lang w:val="it-IT"/>
        </w:rPr>
        <w:t>portaugelli</w:t>
      </w:r>
      <w:proofErr w:type="spellEnd"/>
      <w:r w:rsidRPr="007D613A">
        <w:rPr>
          <w:sz w:val="20"/>
          <w:szCs w:val="20"/>
          <w:lang w:val="it-IT"/>
        </w:rPr>
        <w:t xml:space="preserve"> al di sotto delle tre posizioni più alte della corona è montata una serie di ugelli a</w:t>
      </w:r>
      <w:r w:rsidRPr="007D613A">
        <w:rPr>
          <w:sz w:val="20"/>
          <w:szCs w:val="20"/>
          <w:lang w:val="it-IT"/>
        </w:rPr>
        <w:br/>
        <w:t xml:space="preserve">           cono cavo con un’apertura massima corrispondente al colore ISO giallo -02;</w:t>
      </w:r>
    </w:p>
    <w:p w:rsidR="00EB6EAA" w:rsidRPr="00535FB2" w:rsidRDefault="00EB6EAA" w:rsidP="009A324C">
      <w:pPr>
        <w:spacing w:line="360" w:lineRule="auto"/>
        <w:ind w:left="-170"/>
        <w:jc w:val="both"/>
        <w:rPr>
          <w:sz w:val="20"/>
          <w:szCs w:val="20"/>
        </w:rPr>
      </w:pPr>
    </w:p>
    <w:p w:rsidR="00AB5C2E" w:rsidRPr="005D268C" w:rsidRDefault="00AB5C2E" w:rsidP="00AB5C2E">
      <w:pPr>
        <w:tabs>
          <w:tab w:val="right" w:leader="underscore" w:pos="2835"/>
          <w:tab w:val="left" w:pos="6237"/>
          <w:tab w:val="right" w:leader="underscore" w:pos="907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5C2E" w:rsidRPr="005D268C" w:rsidRDefault="00AB5C2E" w:rsidP="00AB5C2E">
      <w:pPr>
        <w:tabs>
          <w:tab w:val="left" w:pos="709"/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4A19EB">
        <w:rPr>
          <w:sz w:val="20"/>
          <w:szCs w:val="20"/>
          <w:lang w:val="it-IT"/>
        </w:rPr>
        <w:t xml:space="preserve">   </w:t>
      </w:r>
      <w:r w:rsidRPr="00877EC2">
        <w:rPr>
          <w:sz w:val="20"/>
          <w:szCs w:val="20"/>
          <w:lang w:val="it-IT"/>
        </w:rPr>
        <w:t>Luogo e data</w:t>
      </w:r>
      <w:r>
        <w:rPr>
          <w:sz w:val="20"/>
          <w:szCs w:val="20"/>
        </w:rPr>
        <w:tab/>
      </w:r>
      <w:r w:rsidRPr="00877EC2">
        <w:rPr>
          <w:sz w:val="20"/>
          <w:szCs w:val="20"/>
          <w:lang w:val="it-IT"/>
        </w:rPr>
        <w:t xml:space="preserve">       </w:t>
      </w:r>
      <w:r>
        <w:rPr>
          <w:sz w:val="20"/>
          <w:szCs w:val="20"/>
          <w:lang w:val="it-IT"/>
        </w:rPr>
        <w:t xml:space="preserve">         </w:t>
      </w:r>
      <w:r w:rsidRPr="00877EC2">
        <w:rPr>
          <w:sz w:val="20"/>
          <w:szCs w:val="20"/>
          <w:lang w:val="it-IT"/>
        </w:rPr>
        <w:t xml:space="preserve">  Firma</w:t>
      </w:r>
    </w:p>
    <w:p w:rsidR="003C1053" w:rsidRDefault="003C1053"/>
    <w:sectPr w:rsidR="003C10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F6F" w:rsidRDefault="009A7F6F" w:rsidP="009A7F6F">
      <w:pPr>
        <w:spacing w:after="0" w:line="240" w:lineRule="auto"/>
      </w:pPr>
      <w:r>
        <w:separator/>
      </w:r>
    </w:p>
  </w:endnote>
  <w:endnote w:type="continuationSeparator" w:id="0">
    <w:p w:rsidR="009A7F6F" w:rsidRDefault="009A7F6F" w:rsidP="009A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6F" w:rsidRDefault="009A7F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6F" w:rsidRPr="00660BEA" w:rsidRDefault="009A7F6F" w:rsidP="009A7F6F">
    <w:pPr>
      <w:pStyle w:val="Fuzeile"/>
      <w:spacing w:line="276" w:lineRule="auto"/>
      <w:rPr>
        <w:rFonts w:cstheme="minorHAnsi"/>
        <w:sz w:val="20"/>
        <w:szCs w:val="20"/>
        <w:lang w:val="it-IT"/>
      </w:rPr>
    </w:pPr>
    <w:bookmarkStart w:id="0" w:name="_GoBack"/>
    <w:r w:rsidRPr="00660BEA">
      <w:rPr>
        <w:rFonts w:cstheme="minorHAnsi"/>
        <w:sz w:val="20"/>
        <w:szCs w:val="20"/>
        <w:lang w:val="it-IT"/>
      </w:rPr>
      <w:t>Autore</w:t>
    </w:r>
    <w:r w:rsidRPr="00660BEA">
      <w:rPr>
        <w:rFonts w:cstheme="minorHAnsi"/>
        <w:sz w:val="20"/>
        <w:szCs w:val="20"/>
        <w:lang w:val="it-IT"/>
      </w:rPr>
      <w:t>: AGRIOS</w:t>
    </w:r>
    <w:r w:rsidRPr="00660BEA">
      <w:rPr>
        <w:rFonts w:cstheme="minorHAnsi"/>
        <w:sz w:val="20"/>
        <w:szCs w:val="20"/>
        <w:lang w:val="it-IT"/>
      </w:rPr>
      <w:tab/>
    </w:r>
    <w:r w:rsidRPr="00660BEA">
      <w:rPr>
        <w:rFonts w:cstheme="minorHAnsi"/>
        <w:sz w:val="20"/>
        <w:szCs w:val="20"/>
        <w:lang w:val="it-IT"/>
      </w:rPr>
      <w:t>Pagina</w:t>
    </w:r>
    <w:r w:rsidRPr="00660BEA">
      <w:rPr>
        <w:rFonts w:cstheme="minorHAnsi"/>
        <w:sz w:val="20"/>
        <w:szCs w:val="20"/>
        <w:lang w:val="it-IT"/>
      </w:rPr>
      <w:t xml:space="preserve"> 1 </w:t>
    </w:r>
    <w:r w:rsidRPr="00660BEA">
      <w:rPr>
        <w:rFonts w:cstheme="minorHAnsi"/>
        <w:sz w:val="20"/>
        <w:szCs w:val="20"/>
        <w:lang w:val="it-IT"/>
      </w:rPr>
      <w:t>di</w:t>
    </w:r>
    <w:r w:rsidRPr="00660BEA">
      <w:rPr>
        <w:rFonts w:cstheme="minorHAnsi"/>
        <w:sz w:val="20"/>
        <w:szCs w:val="20"/>
        <w:lang w:val="it-IT"/>
      </w:rPr>
      <w:t xml:space="preserve"> 1</w:t>
    </w:r>
    <w:r w:rsidRPr="00660BEA">
      <w:rPr>
        <w:rFonts w:cstheme="minorHAnsi"/>
        <w:sz w:val="20"/>
        <w:szCs w:val="20"/>
        <w:lang w:val="it-IT"/>
      </w:rPr>
      <w:tab/>
      <w:t>AG 11</w:t>
    </w:r>
  </w:p>
  <w:p w:rsidR="009A7F6F" w:rsidRPr="00660BEA" w:rsidRDefault="009A7F6F" w:rsidP="009A7F6F">
    <w:pPr>
      <w:pStyle w:val="Fuzeile"/>
      <w:spacing w:line="276" w:lineRule="auto"/>
      <w:rPr>
        <w:rFonts w:cstheme="minorHAnsi"/>
        <w:sz w:val="20"/>
        <w:szCs w:val="20"/>
        <w:lang w:val="it-IT"/>
      </w:rPr>
    </w:pPr>
    <w:r w:rsidRPr="00660BEA">
      <w:rPr>
        <w:rFonts w:cstheme="minorHAnsi"/>
        <w:sz w:val="20"/>
        <w:szCs w:val="20"/>
        <w:lang w:val="it-IT"/>
      </w:rPr>
      <w:t>Approvato da</w:t>
    </w:r>
    <w:r w:rsidRPr="00660BEA">
      <w:rPr>
        <w:rFonts w:cstheme="minorHAnsi"/>
        <w:sz w:val="20"/>
        <w:szCs w:val="20"/>
        <w:lang w:val="it-IT"/>
      </w:rPr>
      <w:t>: AGRIOS</w:t>
    </w:r>
    <w:r w:rsidRPr="00660BEA">
      <w:rPr>
        <w:rFonts w:cstheme="minorHAnsi"/>
        <w:sz w:val="20"/>
        <w:szCs w:val="20"/>
        <w:lang w:val="it-IT"/>
      </w:rPr>
      <w:tab/>
    </w:r>
    <w:r w:rsidRPr="00660BEA">
      <w:rPr>
        <w:rFonts w:cstheme="minorHAnsi"/>
        <w:sz w:val="20"/>
        <w:szCs w:val="20"/>
        <w:lang w:val="it-IT"/>
      </w:rPr>
      <w:tab/>
    </w:r>
    <w:r w:rsidRPr="00660BEA">
      <w:rPr>
        <w:rFonts w:cstheme="minorHAnsi"/>
        <w:sz w:val="20"/>
        <w:szCs w:val="20"/>
        <w:lang w:val="it-IT"/>
      </w:rPr>
      <w:t>Emissione</w:t>
    </w:r>
    <w:r w:rsidRPr="00660BEA">
      <w:rPr>
        <w:rFonts w:cstheme="minorHAnsi"/>
        <w:sz w:val="20"/>
        <w:szCs w:val="20"/>
        <w:lang w:val="it-IT"/>
      </w:rPr>
      <w:t xml:space="preserve"> 01</w:t>
    </w:r>
  </w:p>
  <w:p w:rsidR="009A7F6F" w:rsidRPr="00660BEA" w:rsidRDefault="009A7F6F" w:rsidP="009A7F6F">
    <w:pPr>
      <w:pStyle w:val="Fuzeile"/>
      <w:spacing w:line="276" w:lineRule="auto"/>
      <w:rPr>
        <w:rFonts w:cstheme="minorHAnsi"/>
        <w:lang w:val="it-IT"/>
      </w:rPr>
    </w:pPr>
    <w:r w:rsidRPr="00660BEA">
      <w:rPr>
        <w:rFonts w:cstheme="minorHAnsi"/>
        <w:sz w:val="20"/>
        <w:szCs w:val="20"/>
        <w:lang w:val="it-IT"/>
      </w:rPr>
      <w:tab/>
    </w:r>
    <w:r w:rsidRPr="00660BEA">
      <w:rPr>
        <w:rFonts w:cstheme="minorHAnsi"/>
        <w:sz w:val="20"/>
        <w:szCs w:val="20"/>
        <w:lang w:val="it-IT"/>
      </w:rPr>
      <w:tab/>
      <w:t>Valido dal</w:t>
    </w:r>
    <w:r w:rsidRPr="00660BEA">
      <w:rPr>
        <w:rFonts w:cstheme="minorHAnsi"/>
        <w:sz w:val="20"/>
        <w:szCs w:val="20"/>
        <w:lang w:val="it-IT"/>
      </w:rPr>
      <w:t>: 14.01.2019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6F" w:rsidRDefault="009A7F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F6F" w:rsidRDefault="009A7F6F" w:rsidP="009A7F6F">
      <w:pPr>
        <w:spacing w:after="0" w:line="240" w:lineRule="auto"/>
      </w:pPr>
      <w:r>
        <w:separator/>
      </w:r>
    </w:p>
  </w:footnote>
  <w:footnote w:type="continuationSeparator" w:id="0">
    <w:p w:rsidR="009A7F6F" w:rsidRDefault="009A7F6F" w:rsidP="009A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6F" w:rsidRDefault="009A7F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6F" w:rsidRPr="009A7F6F" w:rsidRDefault="009A7F6F" w:rsidP="009A7F6F">
    <w:pPr>
      <w:pStyle w:val="Kopfzeile"/>
      <w:jc w:val="right"/>
      <w:rPr>
        <w:b/>
        <w:sz w:val="32"/>
        <w:szCs w:val="32"/>
        <w:lang w:val="de-DE"/>
      </w:rPr>
    </w:pPr>
    <w:r w:rsidRPr="009A7F6F">
      <w:rPr>
        <w:b/>
        <w:sz w:val="32"/>
        <w:szCs w:val="32"/>
        <w:lang w:val="de-DE"/>
      </w:rPr>
      <w:t>AGRIOS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F6F" w:rsidRDefault="009A7F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A54C6"/>
    <w:multiLevelType w:val="hybridMultilevel"/>
    <w:tmpl w:val="E4F6660C"/>
    <w:lvl w:ilvl="0" w:tplc="BA74A048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22735"/>
    <w:multiLevelType w:val="hybridMultilevel"/>
    <w:tmpl w:val="BD5AD10C"/>
    <w:lvl w:ilvl="0" w:tplc="ADD67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53"/>
    <w:rsid w:val="000731BD"/>
    <w:rsid w:val="00080F8A"/>
    <w:rsid w:val="000F1C41"/>
    <w:rsid w:val="00153E98"/>
    <w:rsid w:val="00210B17"/>
    <w:rsid w:val="003A7DB1"/>
    <w:rsid w:val="003C1053"/>
    <w:rsid w:val="004473D5"/>
    <w:rsid w:val="004A19EB"/>
    <w:rsid w:val="00506066"/>
    <w:rsid w:val="00535FB2"/>
    <w:rsid w:val="006116E3"/>
    <w:rsid w:val="00660BEA"/>
    <w:rsid w:val="0074186C"/>
    <w:rsid w:val="00791BC4"/>
    <w:rsid w:val="007D613A"/>
    <w:rsid w:val="00825B63"/>
    <w:rsid w:val="008E23D3"/>
    <w:rsid w:val="009A324C"/>
    <w:rsid w:val="009A7F6F"/>
    <w:rsid w:val="00AB5C2E"/>
    <w:rsid w:val="00AF7C99"/>
    <w:rsid w:val="00BC51C3"/>
    <w:rsid w:val="00C126E6"/>
    <w:rsid w:val="00DB7580"/>
    <w:rsid w:val="00DE51D6"/>
    <w:rsid w:val="00EB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29DD"/>
  <w15:chartTrackingRefBased/>
  <w15:docId w15:val="{A2263856-9058-4814-BDCE-D243A6EE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10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1053"/>
    <w:pPr>
      <w:spacing w:after="200" w:line="276" w:lineRule="auto"/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A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F6F"/>
  </w:style>
  <w:style w:type="paragraph" w:styleId="Fuzeile">
    <w:name w:val="footer"/>
    <w:basedOn w:val="Standard"/>
    <w:link w:val="FuzeileZchn"/>
    <w:uiPriority w:val="99"/>
    <w:unhideWhenUsed/>
    <w:rsid w:val="009A7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Wierer</dc:creator>
  <cp:keywords/>
  <dc:description/>
  <cp:lastModifiedBy>Paul Wierer</cp:lastModifiedBy>
  <cp:revision>6</cp:revision>
  <cp:lastPrinted>2018-10-03T08:45:00Z</cp:lastPrinted>
  <dcterms:created xsi:type="dcterms:W3CDTF">2018-10-08T11:37:00Z</dcterms:created>
  <dcterms:modified xsi:type="dcterms:W3CDTF">2019-01-14T12:39:00Z</dcterms:modified>
</cp:coreProperties>
</file>